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</w:p>
    <w:p>
      <w:pPr>
        <w:spacing w:before="156" w:beforeLines="50" w:after="156" w:afterLines="50" w:line="360" w:lineRule="auto"/>
        <w:ind w:firstLine="721" w:firstLineChars="2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微视频征集活动报名</w:t>
      </w:r>
      <w:r>
        <w:rPr>
          <w:rFonts w:ascii="华文中宋" w:hAnsi="华文中宋" w:eastAsia="华文中宋"/>
          <w:b/>
          <w:bCs/>
          <w:sz w:val="36"/>
          <w:szCs w:val="36"/>
        </w:rPr>
        <w:t>表</w:t>
      </w:r>
    </w:p>
    <w:p>
      <w:pPr>
        <w:spacing w:before="156" w:beforeLines="50" w:after="156" w:afterLines="50" w:line="360" w:lineRule="auto"/>
        <w:jc w:val="left"/>
        <w:rPr>
          <w:rFonts w:hint="default" w:ascii="华文中宋" w:hAnsi="华文中宋" w:eastAsia="华文中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/>
          <w:b/>
          <w:bCs/>
          <w:sz w:val="32"/>
          <w:szCs w:val="32"/>
          <w:u w:val="none"/>
          <w:lang w:val="en-US" w:eastAsia="zh-CN"/>
        </w:rPr>
        <w:t>区/处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09"/>
        <w:gridCol w:w="150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创作单位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单位简介</w:t>
            </w:r>
          </w:p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7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主题内容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30"/>
                <w:szCs w:val="30"/>
              </w:rPr>
              <w:t>（脚本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30"/>
                <w:szCs w:val="30"/>
                <w:lang w:eastAsia="zh-CN"/>
              </w:rPr>
              <w:t>概要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30"/>
                <w:szCs w:val="30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ind w:left="280" w:hanging="280" w:hanging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注：1.本次活动的视频作品版权归活动方及制作方共同拥有。填写报名表即视为同意此约定。</w:t>
      </w:r>
    </w:p>
    <w:p>
      <w:pPr>
        <w:spacing w:line="360" w:lineRule="auto"/>
        <w:ind w:firstLine="560" w:firstLineChars="200"/>
      </w:pPr>
      <w:r>
        <w:rPr>
          <w:rFonts w:hint="eastAsia" w:ascii="楷体" w:hAnsi="楷体" w:eastAsia="楷体" w:cs="楷体"/>
          <w:sz w:val="28"/>
          <w:szCs w:val="28"/>
        </w:rPr>
        <w:t>2.微视频作品需拥有自主版权，不得含有违反国家广电总局禁令的内容。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61E8"/>
    <w:rsid w:val="33D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2021-05-25T07:41:00Z</dcterms:created>
  <dc:creator>Administrator</dc:creator>
  <cp:lastModifiedBy>Administrator</cp:lastModifiedBy>
  <dcterms:modified xsi:type="dcterms:W3CDTF">2021-05-25T07:42:28Z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B0612FDAC40049979D325C379E9BEF55</vt:lpwstr>
  </property>
</Properties>
</file>